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5C63" w14:textId="2069C2A4" w:rsidR="00123EE4" w:rsidRDefault="00123EE4" w:rsidP="00A57534">
      <w:pPr>
        <w:pStyle w:val="NoSpacing"/>
        <w:rPr>
          <w:b/>
        </w:rPr>
      </w:pPr>
    </w:p>
    <w:p w14:paraId="22ECDA3B" w14:textId="1897127F" w:rsidR="006F1F76" w:rsidRPr="00F61ABD" w:rsidRDefault="006F1F76" w:rsidP="00C737A3">
      <w:pPr>
        <w:pStyle w:val="NoSpacing"/>
        <w:jc w:val="center"/>
        <w:rPr>
          <w:b/>
        </w:rPr>
      </w:pPr>
      <w:r w:rsidRPr="00F61ABD">
        <w:rPr>
          <w:b/>
        </w:rPr>
        <w:t>INVITATION TO BID</w:t>
      </w:r>
    </w:p>
    <w:p w14:paraId="14AA8B3B" w14:textId="77777777" w:rsidR="00903A4F" w:rsidRPr="00F61ABD" w:rsidRDefault="00903A4F" w:rsidP="00C737A3">
      <w:pPr>
        <w:pStyle w:val="NoSpacing"/>
      </w:pPr>
    </w:p>
    <w:p w14:paraId="6DAC1752" w14:textId="1D5D4B7B" w:rsidR="00C737A3" w:rsidRDefault="006F1F76" w:rsidP="00C737A3">
      <w:pPr>
        <w:pStyle w:val="NoSpacing"/>
      </w:pPr>
      <w:r w:rsidRPr="00F61ABD">
        <w:t xml:space="preserve">Sealed </w:t>
      </w:r>
      <w:r w:rsidR="005117A9">
        <w:t xml:space="preserve">bid </w:t>
      </w:r>
      <w:r w:rsidRPr="00F61ABD">
        <w:t xml:space="preserve">proposals will be </w:t>
      </w:r>
      <w:r w:rsidR="001B0AFD" w:rsidRPr="00F61ABD">
        <w:t xml:space="preserve">received </w:t>
      </w:r>
      <w:r w:rsidR="00413D33">
        <w:t xml:space="preserve">no later than </w:t>
      </w:r>
      <w:r w:rsidR="00BF653B">
        <w:rPr>
          <w:b/>
          <w:i/>
          <w:iCs/>
        </w:rPr>
        <w:t>4:00 PM</w:t>
      </w:r>
      <w:r w:rsidR="00413D33" w:rsidRPr="00D5247D">
        <w:rPr>
          <w:b/>
        </w:rPr>
        <w:t xml:space="preserve"> on</w:t>
      </w:r>
      <w:r w:rsidR="001B0AFD" w:rsidRPr="00D5247D">
        <w:rPr>
          <w:b/>
        </w:rPr>
        <w:t xml:space="preserve"> </w:t>
      </w:r>
      <w:r w:rsidR="00BF653B">
        <w:rPr>
          <w:b/>
        </w:rPr>
        <w:t>October</w:t>
      </w:r>
      <w:r w:rsidR="00625997">
        <w:rPr>
          <w:b/>
        </w:rPr>
        <w:t xml:space="preserve"> 2</w:t>
      </w:r>
      <w:r w:rsidR="00625997" w:rsidRPr="00625997">
        <w:rPr>
          <w:b/>
          <w:vertAlign w:val="superscript"/>
        </w:rPr>
        <w:t>nd</w:t>
      </w:r>
      <w:r w:rsidR="00506378" w:rsidRPr="00CB60BA">
        <w:rPr>
          <w:i/>
          <w:iCs/>
        </w:rPr>
        <w:t xml:space="preserve"> </w:t>
      </w:r>
      <w:r w:rsidR="00BF653B">
        <w:rPr>
          <w:b/>
        </w:rPr>
        <w:t xml:space="preserve">at the City </w:t>
      </w:r>
      <w:r w:rsidR="00330946">
        <w:rPr>
          <w:b/>
        </w:rPr>
        <w:t>Clerk’s</w:t>
      </w:r>
      <w:r w:rsidR="00BF653B">
        <w:rPr>
          <w:b/>
        </w:rPr>
        <w:t xml:space="preserve"> office in City Hall at 212 Chestnut Street, Berea Kentucky</w:t>
      </w:r>
      <w:r w:rsidR="00413D33" w:rsidRPr="00CB60BA">
        <w:rPr>
          <w:b/>
          <w:i/>
          <w:iCs/>
        </w:rPr>
        <w:t>.</w:t>
      </w:r>
      <w:r w:rsidR="00D5247D">
        <w:rPr>
          <w:b/>
        </w:rPr>
        <w:t xml:space="preserve">  </w:t>
      </w:r>
      <w:r w:rsidR="00D5247D">
        <w:t>Bids received after</w:t>
      </w:r>
      <w:r w:rsidR="00CB60BA">
        <w:t xml:space="preserve"> </w:t>
      </w:r>
      <w:r w:rsidR="00BF653B">
        <w:t>4:00 PM o</w:t>
      </w:r>
      <w:r w:rsidR="004757C9">
        <w:t>n</w:t>
      </w:r>
      <w:r w:rsidR="00BF653B">
        <w:t xml:space="preserve"> 10/02/2025 </w:t>
      </w:r>
      <w:r w:rsidR="00D5247D">
        <w:t xml:space="preserve">will not be accepted.  </w:t>
      </w:r>
      <w:r w:rsidR="00147F40" w:rsidRPr="00500A77">
        <w:t xml:space="preserve">The </w:t>
      </w:r>
      <w:r w:rsidR="00D03BCB" w:rsidRPr="00500A77">
        <w:t>submitting</w:t>
      </w:r>
      <w:r w:rsidR="00147F40" w:rsidRPr="00500A77">
        <w:t xml:space="preserve"> contractor must provide </w:t>
      </w:r>
      <w:r w:rsidR="00D03BCB" w:rsidRPr="00500A77">
        <w:t>a form of payment clause, including expected time for payment and structure to receive payment.</w:t>
      </w:r>
      <w:r w:rsidR="00D03BCB">
        <w:t xml:space="preserve"> </w:t>
      </w:r>
    </w:p>
    <w:p w14:paraId="7E078A2A" w14:textId="77777777" w:rsidR="0020009D" w:rsidRPr="00F61ABD" w:rsidRDefault="0020009D" w:rsidP="00C737A3">
      <w:pPr>
        <w:pStyle w:val="NoSpacing"/>
      </w:pPr>
    </w:p>
    <w:p w14:paraId="024C6453" w14:textId="2F9DBCB8" w:rsidR="00A801BC" w:rsidRDefault="006F1F76" w:rsidP="00C737A3">
      <w:pPr>
        <w:pStyle w:val="NoSpacing"/>
      </w:pPr>
      <w:r w:rsidRPr="00F61ABD">
        <w:t xml:space="preserve">Said proposals will be for </w:t>
      </w:r>
      <w:r w:rsidR="0020009D">
        <w:t xml:space="preserve">the </w:t>
      </w:r>
      <w:r w:rsidR="00BF653B">
        <w:t xml:space="preserve">demolition of the existing restroom building, and the </w:t>
      </w:r>
      <w:r w:rsidR="008549EF">
        <w:t xml:space="preserve">construction </w:t>
      </w:r>
      <w:r w:rsidR="00BF653B">
        <w:t>of the new trailhead restroom building</w:t>
      </w:r>
      <w:r w:rsidR="00BF653B">
        <w:rPr>
          <w:b/>
          <w:bCs/>
          <w:i/>
          <w:iCs/>
        </w:rPr>
        <w:t>.</w:t>
      </w:r>
      <w:r w:rsidR="00483A75" w:rsidRPr="00CB60BA">
        <w:rPr>
          <w:b/>
          <w:bCs/>
        </w:rPr>
        <w:t xml:space="preserve"> </w:t>
      </w:r>
      <w:r w:rsidR="002F063B" w:rsidRPr="00CB60BA">
        <w:rPr>
          <w:b/>
          <w:bCs/>
        </w:rPr>
        <w:t xml:space="preserve"> </w:t>
      </w:r>
      <w:r w:rsidRPr="00F61ABD">
        <w:t xml:space="preserve">The </w:t>
      </w:r>
      <w:r w:rsidR="00D224A6">
        <w:t>project</w:t>
      </w:r>
      <w:r w:rsidRPr="00F61ABD">
        <w:t xml:space="preserve"> is located</w:t>
      </w:r>
      <w:r w:rsidR="00CB60BA">
        <w:t xml:space="preserve"> at </w:t>
      </w:r>
      <w:r w:rsidR="00BF653B">
        <w:t>5 Pirate Parkway in Berea</w:t>
      </w:r>
      <w:r w:rsidR="004757C9">
        <w:t>,</w:t>
      </w:r>
      <w:r w:rsidR="00BF653B">
        <w:t xml:space="preserve"> Kentucky</w:t>
      </w:r>
      <w:r w:rsidR="00CB60BA" w:rsidRPr="00CB60BA">
        <w:rPr>
          <w:b/>
          <w:bCs/>
        </w:rPr>
        <w:t xml:space="preserve"> </w:t>
      </w:r>
      <w:r w:rsidRPr="00F61ABD">
        <w:t>and shall consist of a turn-key project</w:t>
      </w:r>
      <w:r w:rsidR="00101691">
        <w:t>.</w:t>
      </w:r>
      <w:r w:rsidR="00EE46E5">
        <w:t xml:space="preserve"> We</w:t>
      </w:r>
      <w:r w:rsidR="00101691">
        <w:t xml:space="preserve"> </w:t>
      </w:r>
      <w:r w:rsidR="00692C1B" w:rsidRPr="00692C1B">
        <w:t>recommend any interested contractor make a site visit to see existing conditions prior to bid submission. </w:t>
      </w:r>
    </w:p>
    <w:p w14:paraId="47B16964" w14:textId="77777777" w:rsidR="00A801BC" w:rsidRDefault="00A801BC" w:rsidP="00C737A3">
      <w:pPr>
        <w:pStyle w:val="NoSpacing"/>
      </w:pPr>
    </w:p>
    <w:p w14:paraId="3359D710" w14:textId="24F8148F" w:rsidR="00C737A3" w:rsidRDefault="003002E2" w:rsidP="00CB60BA">
      <w:pPr>
        <w:autoSpaceDE w:val="0"/>
        <w:autoSpaceDN w:val="0"/>
        <w:adjustRightInd w:val="0"/>
        <w:spacing w:after="0" w:line="240" w:lineRule="auto"/>
        <w:rPr>
          <w:rFonts w:cstheme="minorHAnsi"/>
          <w:color w:val="1C1C1C"/>
        </w:rPr>
      </w:pPr>
      <w:r>
        <w:rPr>
          <w:rFonts w:cstheme="minorHAnsi"/>
          <w:color w:val="000000"/>
        </w:rPr>
        <w:t>Electronic c</w:t>
      </w:r>
      <w:r w:rsidR="00B6329B" w:rsidRPr="00B42D6C">
        <w:rPr>
          <w:rFonts w:cstheme="minorHAnsi"/>
          <w:color w:val="000000"/>
        </w:rPr>
        <w:t xml:space="preserve">opies of plans and specifications may be obtained </w:t>
      </w:r>
      <w:r>
        <w:rPr>
          <w:rFonts w:cstheme="minorHAnsi"/>
          <w:color w:val="1C1C1C"/>
        </w:rPr>
        <w:t>by request from</w:t>
      </w:r>
      <w:r w:rsidR="000F7991">
        <w:rPr>
          <w:rFonts w:cstheme="minorHAnsi"/>
          <w:color w:val="1C1C1C"/>
        </w:rPr>
        <w:t xml:space="preserve"> Deco Architects or</w:t>
      </w:r>
      <w:r>
        <w:rPr>
          <w:rFonts w:cstheme="minorHAnsi"/>
          <w:color w:val="1C1C1C"/>
        </w:rPr>
        <w:t xml:space="preserve"> </w:t>
      </w:r>
      <w:r w:rsidR="00CB60BA">
        <w:rPr>
          <w:rFonts w:cstheme="minorHAnsi"/>
          <w:color w:val="1C1C1C"/>
        </w:rPr>
        <w:t>the City of Berea</w:t>
      </w:r>
      <w:r>
        <w:rPr>
          <w:rFonts w:cstheme="minorHAnsi"/>
          <w:color w:val="1C1C1C"/>
        </w:rPr>
        <w:t>,</w:t>
      </w:r>
      <w:r w:rsidR="00CB60BA">
        <w:rPr>
          <w:rFonts w:cstheme="minorHAnsi"/>
          <w:color w:val="1C1C1C"/>
        </w:rPr>
        <w:t xml:space="preserve"> </w:t>
      </w:r>
      <w:r w:rsidR="002E5ECC">
        <w:rPr>
          <w:rFonts w:cstheme="minorHAnsi"/>
          <w:color w:val="1C1C1C"/>
        </w:rPr>
        <w:t>free of charge</w:t>
      </w:r>
      <w:r w:rsidR="00B6329B" w:rsidRPr="00B42D6C">
        <w:rPr>
          <w:rFonts w:cstheme="minorHAnsi"/>
          <w:color w:val="1C1C1C"/>
        </w:rPr>
        <w:t>.</w:t>
      </w:r>
    </w:p>
    <w:p w14:paraId="10CB0879" w14:textId="77777777" w:rsidR="00CB60BA" w:rsidRPr="00F61ABD" w:rsidRDefault="00CB60BA" w:rsidP="00CB60BA">
      <w:pPr>
        <w:autoSpaceDE w:val="0"/>
        <w:autoSpaceDN w:val="0"/>
        <w:adjustRightInd w:val="0"/>
        <w:spacing w:after="0" w:line="240" w:lineRule="auto"/>
      </w:pPr>
    </w:p>
    <w:p w14:paraId="189C4BAB" w14:textId="39F44519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 xml:space="preserve">The Form of Proposal is a part of the </w:t>
      </w:r>
      <w:r w:rsidR="00CB60BA">
        <w:rPr>
          <w:rFonts w:cstheme="minorHAnsi"/>
          <w:color w:val="000000"/>
        </w:rPr>
        <w:t>bidding documents and will be provided upon request for parties interested in bidding this project</w:t>
      </w:r>
      <w:r w:rsidRPr="00B42D6C">
        <w:rPr>
          <w:rFonts w:cstheme="minorHAnsi"/>
          <w:color w:val="000000"/>
        </w:rPr>
        <w:t xml:space="preserve">, which may be obtained </w:t>
      </w:r>
      <w:r w:rsidR="003002E2">
        <w:rPr>
          <w:rFonts w:cstheme="minorHAnsi"/>
          <w:color w:val="000000"/>
        </w:rPr>
        <w:t xml:space="preserve">via email from </w:t>
      </w:r>
      <w:r w:rsidR="00CB60BA">
        <w:rPr>
          <w:rFonts w:cstheme="minorHAnsi"/>
          <w:color w:val="000000"/>
        </w:rPr>
        <w:t>the City of Berea or Deco Architects</w:t>
      </w:r>
      <w:r w:rsidRPr="00B42D6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 xml:space="preserve"> All bids shall be submitted only on the Form of Proposal and in a sealed</w:t>
      </w:r>
      <w:r w:rsidR="003002E2"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 xml:space="preserve">envelope. 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 xml:space="preserve">The sealed envelope shall have the </w:t>
      </w:r>
      <w:r>
        <w:rPr>
          <w:rFonts w:cstheme="minorHAnsi"/>
          <w:color w:val="000000"/>
        </w:rPr>
        <w:t>project name</w:t>
      </w:r>
      <w:r w:rsidRPr="00B42D6C">
        <w:rPr>
          <w:rFonts w:cstheme="minorHAnsi"/>
          <w:color w:val="000000"/>
        </w:rPr>
        <w:t xml:space="preserve"> clearly marked, along with the respected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>bidder’s information.</w:t>
      </w:r>
    </w:p>
    <w:p w14:paraId="3F0FA435" w14:textId="77777777" w:rsidR="005B1C97" w:rsidRDefault="005B1C97" w:rsidP="00C737A3">
      <w:pPr>
        <w:pStyle w:val="NoSpacing"/>
      </w:pPr>
    </w:p>
    <w:p w14:paraId="561B4ADC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Deco Architects is the Architect of Record for this project, acting as agent for the Owner and acting in</w:t>
      </w:r>
    </w:p>
    <w:p w14:paraId="7013D04E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 xml:space="preserve">the Owner’s behalf in soliciting your proposal. 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>Successful Bidder will have a Contract directly with the</w:t>
      </w:r>
    </w:p>
    <w:p w14:paraId="432B403D" w14:textId="77777777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Owner.</w:t>
      </w:r>
    </w:p>
    <w:p w14:paraId="1D097205" w14:textId="77777777" w:rsidR="005117A9" w:rsidRDefault="005117A9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6FA091" w14:textId="5CC90E8F" w:rsidR="005117A9" w:rsidRPr="00500A77" w:rsidRDefault="005117A9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0A77">
        <w:rPr>
          <w:rFonts w:cstheme="minorHAnsi"/>
          <w:color w:val="000000"/>
        </w:rPr>
        <w:t xml:space="preserve">Proposals are required to adhere to contract provisions listed in document FHWA – 1273 </w:t>
      </w:r>
      <w:r w:rsidRPr="00500A77">
        <w:rPr>
          <w:rFonts w:cstheme="minorHAnsi"/>
          <w:i/>
          <w:iCs/>
          <w:color w:val="000000"/>
        </w:rPr>
        <w:t xml:space="preserve">(Required Contract Provisions Federal-Aid Construction Contracts). </w:t>
      </w:r>
      <w:r w:rsidRPr="00500A77">
        <w:rPr>
          <w:rFonts w:cstheme="minorHAnsi"/>
          <w:color w:val="000000"/>
        </w:rPr>
        <w:t>A physical copy of this form is to be included in the construction contract, and all subcontracts, by the General Contractor. Further requirements to be met</w:t>
      </w:r>
      <w:r w:rsidR="00075637" w:rsidRPr="00500A77">
        <w:rPr>
          <w:rFonts w:cstheme="minorHAnsi"/>
          <w:color w:val="000000"/>
        </w:rPr>
        <w:t xml:space="preserve">, </w:t>
      </w:r>
      <w:r w:rsidRPr="00500A77">
        <w:rPr>
          <w:rFonts w:cstheme="minorHAnsi"/>
          <w:color w:val="000000"/>
        </w:rPr>
        <w:t>but not limited to</w:t>
      </w:r>
      <w:r w:rsidR="00075637" w:rsidRPr="00500A77">
        <w:rPr>
          <w:rFonts w:cstheme="minorHAnsi"/>
          <w:color w:val="000000"/>
        </w:rPr>
        <w:t>,</w:t>
      </w:r>
      <w:r w:rsidRPr="00500A77">
        <w:rPr>
          <w:rFonts w:cstheme="minorHAnsi"/>
          <w:color w:val="000000"/>
        </w:rPr>
        <w:t xml:space="preserve"> </w:t>
      </w:r>
      <w:r w:rsidR="00075637" w:rsidRPr="00500A77">
        <w:rPr>
          <w:rFonts w:cstheme="minorHAnsi"/>
          <w:color w:val="000000"/>
        </w:rPr>
        <w:t xml:space="preserve">provisions </w:t>
      </w:r>
      <w:r w:rsidRPr="00500A77">
        <w:rPr>
          <w:rFonts w:cstheme="minorHAnsi"/>
          <w:color w:val="000000"/>
        </w:rPr>
        <w:t xml:space="preserve">from Section II through Section XI. </w:t>
      </w:r>
    </w:p>
    <w:p w14:paraId="3085CB51" w14:textId="77777777" w:rsidR="00147F40" w:rsidRPr="00500A77" w:rsidRDefault="00147F40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60BBF7" w14:textId="4E8FF596" w:rsidR="00147F40" w:rsidRPr="005117A9" w:rsidRDefault="00147F40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0A77">
        <w:rPr>
          <w:rFonts w:cstheme="minorHAnsi"/>
          <w:color w:val="000000"/>
        </w:rPr>
        <w:t>Proposals are required to include provisions as specified in the following: 23 CFR (635.117</w:t>
      </w:r>
      <w:r w:rsidR="00D03BCB" w:rsidRPr="00500A77">
        <w:rPr>
          <w:rFonts w:cstheme="minorHAnsi"/>
          <w:color w:val="000000"/>
        </w:rPr>
        <w:t>); 23</w:t>
      </w:r>
      <w:r w:rsidRPr="00500A77">
        <w:rPr>
          <w:rFonts w:cstheme="minorHAnsi"/>
          <w:color w:val="000000"/>
        </w:rPr>
        <w:t xml:space="preserve"> USC 12101, et seq., 28 CFR MF, 29 CFR 1630, 41 CFR 60 and orders from the Secretary of Labor; 23 CFR 635.107, 49 CFR 26; 23 CFR 635.112 (f); 23 CFR 635.121.</w:t>
      </w:r>
      <w:r>
        <w:rPr>
          <w:rFonts w:cstheme="minorHAnsi"/>
          <w:color w:val="000000"/>
        </w:rPr>
        <w:t xml:space="preserve"> </w:t>
      </w:r>
    </w:p>
    <w:p w14:paraId="6D4C4065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F5389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Each Proposal shall be accompanied by a certified check, cash, or bidders bond, executed by the Bidder</w:t>
      </w:r>
    </w:p>
    <w:p w14:paraId="7B447786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and Surety Company, IN THE SUM OF NOT LESS THAN FIVE PERCENT (5%) OF THE AMOUNT OF THE BASE</w:t>
      </w:r>
    </w:p>
    <w:p w14:paraId="0CAA37D5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PROPOSAL. The bid security is required as a guarantee that if the Proposal is accepted, a Contract will</w:t>
      </w:r>
    </w:p>
    <w:p w14:paraId="792CAC6F" w14:textId="77777777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be immediately entered into and the performance of it properly secured.</w:t>
      </w:r>
    </w:p>
    <w:p w14:paraId="41E01828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0B9DDB" w14:textId="77777777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 xml:space="preserve">Proposal Forms must be properly filled </w:t>
      </w:r>
      <w:r>
        <w:rPr>
          <w:rFonts w:cstheme="minorHAnsi"/>
          <w:color w:val="000000"/>
        </w:rPr>
        <w:t>out completely</w:t>
      </w:r>
      <w:r w:rsidRPr="00B42D6C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>No qualify letters or statements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 xml:space="preserve">will be considered. 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>No bidder may withdraw a bid submitted for a period of sixty (60) days after the</w:t>
      </w:r>
      <w:r>
        <w:rPr>
          <w:rFonts w:cstheme="minorHAnsi"/>
          <w:color w:val="000000"/>
        </w:rPr>
        <w:t xml:space="preserve"> </w:t>
      </w:r>
      <w:r w:rsidRPr="00B42D6C">
        <w:rPr>
          <w:rFonts w:cstheme="minorHAnsi"/>
          <w:color w:val="000000"/>
        </w:rPr>
        <w:t>date for the opening of the Bid.</w:t>
      </w:r>
    </w:p>
    <w:p w14:paraId="51B3C6E7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E27EC8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In the event the Bidder to whom the Contract is awarded fails to execute a satisfactory Contract and</w:t>
      </w:r>
    </w:p>
    <w:p w14:paraId="2426A9F5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100% Performance and Payment Bond, they shall be eliminated and shall forfeit their certified check,</w:t>
      </w:r>
    </w:p>
    <w:p w14:paraId="7A52D3AC" w14:textId="77777777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cash, or their Bid Bond and shall be liable for the loss incurred by the Owner by such failure.</w:t>
      </w:r>
    </w:p>
    <w:p w14:paraId="568F6C1D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336D79" w14:textId="77777777" w:rsidR="00B6329B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42D6C">
        <w:rPr>
          <w:rFonts w:cstheme="minorHAnsi"/>
          <w:color w:val="000000"/>
        </w:rPr>
        <w:t>Any Bid which is not received on a timely basis in the proper form shall be returned unopened.</w:t>
      </w:r>
      <w:r w:rsidR="007C6862">
        <w:rPr>
          <w:rFonts w:cstheme="minorHAnsi"/>
          <w:color w:val="000000"/>
        </w:rPr>
        <w:t xml:space="preserve">  The Owner reserves the right to </w:t>
      </w:r>
      <w:r w:rsidR="00E8692E">
        <w:rPr>
          <w:rFonts w:cstheme="minorHAnsi"/>
          <w:color w:val="000000"/>
        </w:rPr>
        <w:t>reject a bid</w:t>
      </w:r>
      <w:r w:rsidR="007C6862">
        <w:rPr>
          <w:rFonts w:cstheme="minorHAnsi"/>
          <w:color w:val="000000"/>
        </w:rPr>
        <w:t>.</w:t>
      </w:r>
      <w:r w:rsidR="00101691">
        <w:rPr>
          <w:rFonts w:cstheme="minorHAnsi"/>
          <w:color w:val="000000"/>
        </w:rPr>
        <w:t xml:space="preserve"> Bids will be evaluated and selected on a “Best Value” determination.</w:t>
      </w:r>
    </w:p>
    <w:p w14:paraId="6AFBAC19" w14:textId="77777777" w:rsidR="00B6329B" w:rsidRPr="00B42D6C" w:rsidRDefault="00B6329B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061F8F" w14:textId="6FB938A4" w:rsidR="00244DDA" w:rsidRDefault="00244DDA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01691">
        <w:rPr>
          <w:rFonts w:cstheme="minorHAnsi"/>
          <w:color w:val="000000"/>
        </w:rPr>
        <w:t xml:space="preserve">Bidders </w:t>
      </w:r>
      <w:r w:rsidR="005E1260" w:rsidRPr="00101691">
        <w:rPr>
          <w:rFonts w:cstheme="minorHAnsi"/>
          <w:color w:val="000000"/>
        </w:rPr>
        <w:t>shall</w:t>
      </w:r>
      <w:r w:rsidRPr="00101691">
        <w:rPr>
          <w:rFonts w:cstheme="minorHAnsi"/>
          <w:color w:val="000000"/>
        </w:rPr>
        <w:t xml:space="preserve"> submit questions to </w:t>
      </w:r>
      <w:r w:rsidR="000F7991">
        <w:rPr>
          <w:rFonts w:cstheme="minorHAnsi"/>
          <w:color w:val="000000"/>
        </w:rPr>
        <w:t>Alan Brown</w:t>
      </w:r>
      <w:r w:rsidRPr="00101691">
        <w:rPr>
          <w:rFonts w:cstheme="minorHAnsi"/>
          <w:color w:val="000000"/>
        </w:rPr>
        <w:t xml:space="preserve"> via email at </w:t>
      </w:r>
      <w:hyperlink r:id="rId6" w:history="1">
        <w:r w:rsidR="000F7991" w:rsidRPr="000D51F6">
          <w:rPr>
            <w:rStyle w:val="Hyperlink"/>
            <w:rFonts w:cstheme="minorHAnsi"/>
          </w:rPr>
          <w:t>a.brown@decoarchitects.com</w:t>
        </w:r>
      </w:hyperlink>
      <w:r w:rsidR="000F7991">
        <w:t xml:space="preserve"> or Brian Reed via email at </w:t>
      </w:r>
      <w:hyperlink r:id="rId7" w:history="1">
        <w:r w:rsidR="00BE573A" w:rsidRPr="00315E7B">
          <w:rPr>
            <w:rStyle w:val="Hyperlink"/>
          </w:rPr>
          <w:t>brian.reed@bereaky.gov</w:t>
        </w:r>
      </w:hyperlink>
      <w:r w:rsidRPr="00101691">
        <w:rPr>
          <w:rFonts w:cstheme="minorHAnsi"/>
          <w:color w:val="000000"/>
        </w:rPr>
        <w:t>.</w:t>
      </w:r>
      <w:r w:rsidR="000F7991">
        <w:rPr>
          <w:rFonts w:cstheme="minorHAnsi"/>
          <w:color w:val="000000"/>
        </w:rPr>
        <w:t xml:space="preserve"> </w:t>
      </w:r>
      <w:r w:rsidRPr="00101691">
        <w:rPr>
          <w:rFonts w:cstheme="minorHAnsi"/>
          <w:b/>
          <w:color w:val="000000"/>
        </w:rPr>
        <w:t xml:space="preserve"> The deadline for bidder questions is</w:t>
      </w:r>
      <w:r w:rsidR="00BF653B">
        <w:rPr>
          <w:rFonts w:cstheme="minorHAnsi"/>
          <w:b/>
          <w:color w:val="000000"/>
        </w:rPr>
        <w:t xml:space="preserve"> Tuesday September 23</w:t>
      </w:r>
      <w:r w:rsidR="00BF653B" w:rsidRPr="00330946">
        <w:rPr>
          <w:rFonts w:cstheme="minorHAnsi"/>
          <w:b/>
          <w:color w:val="000000"/>
          <w:vertAlign w:val="superscript"/>
        </w:rPr>
        <w:t>rd</w:t>
      </w:r>
      <w:r w:rsidR="00330946">
        <w:rPr>
          <w:rFonts w:cstheme="minorHAnsi"/>
          <w:b/>
          <w:color w:val="000000"/>
        </w:rPr>
        <w:t>, 2025.</w:t>
      </w:r>
      <w:r w:rsidR="000F7991">
        <w:rPr>
          <w:rFonts w:cstheme="minorHAnsi"/>
          <w:b/>
          <w:color w:val="000000"/>
        </w:rPr>
        <w:t xml:space="preserve"> </w:t>
      </w:r>
    </w:p>
    <w:p w14:paraId="09F5A11F" w14:textId="77777777" w:rsidR="003002E2" w:rsidRDefault="003002E2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F32D284" w14:textId="49F13CCB" w:rsidR="003002E2" w:rsidRPr="003002E2" w:rsidRDefault="003002E2" w:rsidP="00B63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Contact </w:t>
      </w:r>
      <w:r w:rsidR="000F7991">
        <w:rPr>
          <w:rFonts w:cstheme="minorHAnsi"/>
          <w:color w:val="000000"/>
        </w:rPr>
        <w:t xml:space="preserve">Alan Brown </w:t>
      </w:r>
      <w:r>
        <w:rPr>
          <w:rFonts w:cstheme="minorHAnsi"/>
          <w:color w:val="000000"/>
        </w:rPr>
        <w:t xml:space="preserve">at </w:t>
      </w:r>
      <w:hyperlink r:id="rId8" w:history="1">
        <w:r w:rsidR="000F7991" w:rsidRPr="000D51F6">
          <w:rPr>
            <w:rStyle w:val="Hyperlink"/>
            <w:rFonts w:cstheme="minorHAnsi"/>
          </w:rPr>
          <w:t>a.brown@decoarchitects.com</w:t>
        </w:r>
      </w:hyperlink>
      <w:r>
        <w:rPr>
          <w:rFonts w:cstheme="minorHAnsi"/>
          <w:color w:val="000000"/>
        </w:rPr>
        <w:t xml:space="preserve"> </w:t>
      </w:r>
      <w:r w:rsidR="000F7991">
        <w:rPr>
          <w:rFonts w:cstheme="minorHAnsi"/>
          <w:color w:val="000000"/>
        </w:rPr>
        <w:t xml:space="preserve">or Brian Reed at </w:t>
      </w:r>
      <w:hyperlink r:id="rId9" w:history="1">
        <w:r w:rsidR="00083A08" w:rsidRPr="00315E7B">
          <w:rPr>
            <w:rStyle w:val="Hyperlink"/>
            <w:rFonts w:cstheme="minorHAnsi"/>
          </w:rPr>
          <w:t>brian.reed@bereaky.gov</w:t>
        </w:r>
      </w:hyperlink>
      <w:r w:rsidR="000F799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to request electronic copies of plans, and/or the Form of Proposal.</w:t>
      </w:r>
    </w:p>
    <w:sectPr w:rsidR="003002E2" w:rsidRPr="003002E2" w:rsidSect="00A57534">
      <w:headerReference w:type="default" r:id="rId10"/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E6E2E" w14:textId="77777777" w:rsidR="00395556" w:rsidRDefault="00395556" w:rsidP="00016CC8">
      <w:pPr>
        <w:spacing w:after="0" w:line="240" w:lineRule="auto"/>
      </w:pPr>
      <w:r>
        <w:separator/>
      </w:r>
    </w:p>
  </w:endnote>
  <w:endnote w:type="continuationSeparator" w:id="0">
    <w:p w14:paraId="0A54F683" w14:textId="77777777" w:rsidR="00395556" w:rsidRDefault="00395556" w:rsidP="0001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386B" w14:textId="77777777" w:rsidR="00395556" w:rsidRDefault="00395556" w:rsidP="00016CC8">
      <w:pPr>
        <w:spacing w:after="0" w:line="240" w:lineRule="auto"/>
      </w:pPr>
      <w:r>
        <w:separator/>
      </w:r>
    </w:p>
  </w:footnote>
  <w:footnote w:type="continuationSeparator" w:id="0">
    <w:p w14:paraId="34ACB4D7" w14:textId="77777777" w:rsidR="00395556" w:rsidRDefault="00395556" w:rsidP="0001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C93D" w14:textId="52A44477" w:rsidR="003002E2" w:rsidRPr="00107450" w:rsidRDefault="00107450" w:rsidP="008549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City of Berea</w:t>
    </w:r>
    <w:r w:rsidR="00042BDC">
      <w:rPr>
        <w:rFonts w:ascii="Arial" w:hAnsi="Arial" w:cs="Arial"/>
        <w:sz w:val="20"/>
        <w:szCs w:val="20"/>
      </w:rPr>
      <w:tab/>
    </w:r>
    <w:r w:rsidR="00A57534" w:rsidRPr="00706AAE">
      <w:rPr>
        <w:rFonts w:ascii="Times New Roman" w:eastAsia="Calibri" w:hAnsi="Calibri" w:cs="Calibri"/>
        <w:noProof/>
        <w:sz w:val="20"/>
        <w:lang w:bidi="en-US"/>
      </w:rPr>
      <w:drawing>
        <wp:inline distT="0" distB="0" distL="0" distR="0" wp14:anchorId="02E379ED" wp14:editId="6BC933C4">
          <wp:extent cx="1076325" cy="914400"/>
          <wp:effectExtent l="0" t="0" r="9525" b="0"/>
          <wp:docPr id="1900568852" name="Picture 19005688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398048_1517121725182661_2055540874221088367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20" cy="92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596F6" w14:textId="5F68CD99" w:rsidR="00042BDC" w:rsidRDefault="00107450" w:rsidP="008549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Trailhead Restroom Replacement</w:t>
    </w:r>
    <w:r w:rsidR="00A57534">
      <w:rPr>
        <w:rFonts w:ascii="Arial" w:hAnsi="Arial" w:cs="Arial"/>
        <w:sz w:val="20"/>
        <w:szCs w:val="20"/>
      </w:rPr>
      <w:tab/>
    </w:r>
  </w:p>
  <w:p w14:paraId="4D929F2D" w14:textId="6FB73F1C" w:rsidR="003002E2" w:rsidRPr="008549EF" w:rsidRDefault="00042BDC" w:rsidP="008549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Berea Kentucky</w:t>
    </w:r>
    <w:r w:rsidR="002E5ECC" w:rsidRPr="00107450">
      <w:rPr>
        <w:rFonts w:ascii="Arial" w:hAnsi="Arial" w:cs="Arial"/>
        <w:sz w:val="20"/>
        <w:szCs w:val="20"/>
      </w:rPr>
      <w:tab/>
    </w:r>
    <w:r w:rsidR="00CB60BA" w:rsidRPr="00107450">
      <w:rPr>
        <w:rFonts w:ascii="Arial" w:hAnsi="Arial" w:cs="Arial"/>
        <w:sz w:val="20"/>
        <w:szCs w:val="20"/>
      </w:rPr>
      <w:tab/>
    </w:r>
    <w:r w:rsidR="00BF653B">
      <w:rPr>
        <w:rFonts w:ascii="Arial" w:hAnsi="Arial" w:cs="Arial"/>
        <w:sz w:val="20"/>
        <w:szCs w:val="20"/>
      </w:rPr>
      <w:t>08</w:t>
    </w:r>
    <w:r w:rsidR="00CB60BA" w:rsidRPr="00107450">
      <w:rPr>
        <w:rFonts w:ascii="Arial" w:hAnsi="Arial" w:cs="Arial"/>
        <w:sz w:val="20"/>
        <w:szCs w:val="20"/>
      </w:rPr>
      <w:t>/</w:t>
    </w:r>
    <w:r w:rsidR="00BF653B">
      <w:rPr>
        <w:rFonts w:ascii="Arial" w:hAnsi="Arial" w:cs="Arial"/>
        <w:sz w:val="20"/>
        <w:szCs w:val="20"/>
      </w:rPr>
      <w:t>28</w:t>
    </w:r>
    <w:r w:rsidR="00CB60BA" w:rsidRPr="00107450">
      <w:rPr>
        <w:rFonts w:ascii="Arial" w:hAnsi="Arial" w:cs="Arial"/>
        <w:sz w:val="20"/>
        <w:szCs w:val="20"/>
      </w:rPr>
      <w:t>/</w:t>
    </w:r>
    <w:r w:rsidR="00BF653B">
      <w:rPr>
        <w:rFonts w:ascii="Arial" w:hAnsi="Arial" w:cs="Arial"/>
        <w:sz w:val="20"/>
        <w:szCs w:val="20"/>
      </w:rPr>
      <w:t>2025</w:t>
    </w:r>
    <w:r w:rsidR="003002E2" w:rsidRPr="00107450">
      <w:rPr>
        <w:rFonts w:ascii="Arial" w:hAnsi="Arial" w:cs="Arial"/>
        <w:sz w:val="20"/>
        <w:szCs w:val="20"/>
      </w:rPr>
      <w:tab/>
    </w:r>
    <w:r w:rsidR="003002E2" w:rsidRPr="00107450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76"/>
    <w:rsid w:val="0000021B"/>
    <w:rsid w:val="00002FDD"/>
    <w:rsid w:val="000049D8"/>
    <w:rsid w:val="00005CC5"/>
    <w:rsid w:val="00011E5B"/>
    <w:rsid w:val="0001488B"/>
    <w:rsid w:val="00015A57"/>
    <w:rsid w:val="00016CC8"/>
    <w:rsid w:val="00020D0D"/>
    <w:rsid w:val="0002291B"/>
    <w:rsid w:val="00022AFB"/>
    <w:rsid w:val="00022B53"/>
    <w:rsid w:val="00022FFC"/>
    <w:rsid w:val="00023225"/>
    <w:rsid w:val="00023C85"/>
    <w:rsid w:val="00035D07"/>
    <w:rsid w:val="000365EE"/>
    <w:rsid w:val="00037824"/>
    <w:rsid w:val="00037BDF"/>
    <w:rsid w:val="000407EB"/>
    <w:rsid w:val="00040824"/>
    <w:rsid w:val="00042BDC"/>
    <w:rsid w:val="000448A3"/>
    <w:rsid w:val="000521D9"/>
    <w:rsid w:val="000569FB"/>
    <w:rsid w:val="00056DCB"/>
    <w:rsid w:val="000627C0"/>
    <w:rsid w:val="00073D66"/>
    <w:rsid w:val="00075637"/>
    <w:rsid w:val="00083A08"/>
    <w:rsid w:val="0009654D"/>
    <w:rsid w:val="00097FB0"/>
    <w:rsid w:val="000A413B"/>
    <w:rsid w:val="000A5F32"/>
    <w:rsid w:val="000A7CDA"/>
    <w:rsid w:val="000B0065"/>
    <w:rsid w:val="000B46F5"/>
    <w:rsid w:val="000B6139"/>
    <w:rsid w:val="000B76DF"/>
    <w:rsid w:val="000C0C4C"/>
    <w:rsid w:val="000C2BFA"/>
    <w:rsid w:val="000C3553"/>
    <w:rsid w:val="000C54F9"/>
    <w:rsid w:val="000C77F6"/>
    <w:rsid w:val="000D04B5"/>
    <w:rsid w:val="000D1DD2"/>
    <w:rsid w:val="000D2260"/>
    <w:rsid w:val="000D4E2B"/>
    <w:rsid w:val="000D64D9"/>
    <w:rsid w:val="000E16E8"/>
    <w:rsid w:val="000E357F"/>
    <w:rsid w:val="000E5C57"/>
    <w:rsid w:val="000E761E"/>
    <w:rsid w:val="000F77CC"/>
    <w:rsid w:val="000F7991"/>
    <w:rsid w:val="00100AF2"/>
    <w:rsid w:val="00101365"/>
    <w:rsid w:val="00101691"/>
    <w:rsid w:val="00107450"/>
    <w:rsid w:val="00110214"/>
    <w:rsid w:val="00123EE4"/>
    <w:rsid w:val="00126B0D"/>
    <w:rsid w:val="00127240"/>
    <w:rsid w:val="001278BD"/>
    <w:rsid w:val="00137DFE"/>
    <w:rsid w:val="001403A0"/>
    <w:rsid w:val="00147F40"/>
    <w:rsid w:val="00151DE3"/>
    <w:rsid w:val="00152A9A"/>
    <w:rsid w:val="0015436D"/>
    <w:rsid w:val="00156BA5"/>
    <w:rsid w:val="00163932"/>
    <w:rsid w:val="00166CA3"/>
    <w:rsid w:val="00167D66"/>
    <w:rsid w:val="001730DF"/>
    <w:rsid w:val="00176D9D"/>
    <w:rsid w:val="001819CB"/>
    <w:rsid w:val="00185C84"/>
    <w:rsid w:val="00191B54"/>
    <w:rsid w:val="00192D23"/>
    <w:rsid w:val="00195059"/>
    <w:rsid w:val="00195A2F"/>
    <w:rsid w:val="001A69F5"/>
    <w:rsid w:val="001B0AFD"/>
    <w:rsid w:val="001B2D68"/>
    <w:rsid w:val="001B5003"/>
    <w:rsid w:val="001B65BD"/>
    <w:rsid w:val="001B6C2F"/>
    <w:rsid w:val="001C060E"/>
    <w:rsid w:val="001C1F4C"/>
    <w:rsid w:val="001C3615"/>
    <w:rsid w:val="001C44F3"/>
    <w:rsid w:val="001D2975"/>
    <w:rsid w:val="001D537B"/>
    <w:rsid w:val="001D60F8"/>
    <w:rsid w:val="001D70A9"/>
    <w:rsid w:val="001D75A6"/>
    <w:rsid w:val="001E08BE"/>
    <w:rsid w:val="001E19CD"/>
    <w:rsid w:val="001E3AEA"/>
    <w:rsid w:val="001E7944"/>
    <w:rsid w:val="001E7AC3"/>
    <w:rsid w:val="001F30D3"/>
    <w:rsid w:val="001F40CB"/>
    <w:rsid w:val="001F51EA"/>
    <w:rsid w:val="001F76DA"/>
    <w:rsid w:val="0020009D"/>
    <w:rsid w:val="0020079F"/>
    <w:rsid w:val="00201282"/>
    <w:rsid w:val="002020E4"/>
    <w:rsid w:val="00202976"/>
    <w:rsid w:val="002142AF"/>
    <w:rsid w:val="00215D1C"/>
    <w:rsid w:val="00217907"/>
    <w:rsid w:val="00221ABF"/>
    <w:rsid w:val="00226122"/>
    <w:rsid w:val="00230768"/>
    <w:rsid w:val="002317EF"/>
    <w:rsid w:val="0023405E"/>
    <w:rsid w:val="00244DDA"/>
    <w:rsid w:val="00250D30"/>
    <w:rsid w:val="00251F9C"/>
    <w:rsid w:val="00253000"/>
    <w:rsid w:val="0026361B"/>
    <w:rsid w:val="0026484A"/>
    <w:rsid w:val="0026782A"/>
    <w:rsid w:val="00272352"/>
    <w:rsid w:val="00276AEA"/>
    <w:rsid w:val="0027733E"/>
    <w:rsid w:val="002825A8"/>
    <w:rsid w:val="002835AA"/>
    <w:rsid w:val="002841FA"/>
    <w:rsid w:val="00291CEB"/>
    <w:rsid w:val="002A158A"/>
    <w:rsid w:val="002A727E"/>
    <w:rsid w:val="002B1D52"/>
    <w:rsid w:val="002B2D30"/>
    <w:rsid w:val="002C09E9"/>
    <w:rsid w:val="002C7536"/>
    <w:rsid w:val="002D1554"/>
    <w:rsid w:val="002D160F"/>
    <w:rsid w:val="002D5780"/>
    <w:rsid w:val="002D6C61"/>
    <w:rsid w:val="002D6E19"/>
    <w:rsid w:val="002E08BA"/>
    <w:rsid w:val="002E46C6"/>
    <w:rsid w:val="002E5ECC"/>
    <w:rsid w:val="002E6A80"/>
    <w:rsid w:val="002E774D"/>
    <w:rsid w:val="002F063B"/>
    <w:rsid w:val="003002E2"/>
    <w:rsid w:val="00300A80"/>
    <w:rsid w:val="0030155F"/>
    <w:rsid w:val="00303145"/>
    <w:rsid w:val="00303870"/>
    <w:rsid w:val="003041C2"/>
    <w:rsid w:val="00305539"/>
    <w:rsid w:val="00311DF7"/>
    <w:rsid w:val="003146E0"/>
    <w:rsid w:val="00322D62"/>
    <w:rsid w:val="00326241"/>
    <w:rsid w:val="00330946"/>
    <w:rsid w:val="00330F2E"/>
    <w:rsid w:val="003323B1"/>
    <w:rsid w:val="003374DC"/>
    <w:rsid w:val="00340643"/>
    <w:rsid w:val="00340ECD"/>
    <w:rsid w:val="00341F62"/>
    <w:rsid w:val="00344DA9"/>
    <w:rsid w:val="00345C4E"/>
    <w:rsid w:val="003473DD"/>
    <w:rsid w:val="00351D7D"/>
    <w:rsid w:val="003551A9"/>
    <w:rsid w:val="00356708"/>
    <w:rsid w:val="00361E4B"/>
    <w:rsid w:val="00365445"/>
    <w:rsid w:val="00366BA5"/>
    <w:rsid w:val="0036732D"/>
    <w:rsid w:val="003801A4"/>
    <w:rsid w:val="003802FC"/>
    <w:rsid w:val="003808B4"/>
    <w:rsid w:val="00382B03"/>
    <w:rsid w:val="00382EB2"/>
    <w:rsid w:val="0038669E"/>
    <w:rsid w:val="00387E5C"/>
    <w:rsid w:val="00393F98"/>
    <w:rsid w:val="0039423E"/>
    <w:rsid w:val="0039436A"/>
    <w:rsid w:val="00394E9D"/>
    <w:rsid w:val="00395556"/>
    <w:rsid w:val="00396337"/>
    <w:rsid w:val="00397568"/>
    <w:rsid w:val="003A077D"/>
    <w:rsid w:val="003A08AC"/>
    <w:rsid w:val="003A2745"/>
    <w:rsid w:val="003A34D8"/>
    <w:rsid w:val="003A6C37"/>
    <w:rsid w:val="003B0FBA"/>
    <w:rsid w:val="003B7203"/>
    <w:rsid w:val="003B7545"/>
    <w:rsid w:val="003C0D66"/>
    <w:rsid w:val="003C7043"/>
    <w:rsid w:val="003C780C"/>
    <w:rsid w:val="003D389A"/>
    <w:rsid w:val="003D4208"/>
    <w:rsid w:val="003D47AC"/>
    <w:rsid w:val="003D5AF5"/>
    <w:rsid w:val="003E17C4"/>
    <w:rsid w:val="003E1A66"/>
    <w:rsid w:val="003E50BB"/>
    <w:rsid w:val="003F04D9"/>
    <w:rsid w:val="003F3192"/>
    <w:rsid w:val="003F42C6"/>
    <w:rsid w:val="003F737A"/>
    <w:rsid w:val="004016A6"/>
    <w:rsid w:val="004022EE"/>
    <w:rsid w:val="00405241"/>
    <w:rsid w:val="00405520"/>
    <w:rsid w:val="00411EE7"/>
    <w:rsid w:val="00412636"/>
    <w:rsid w:val="00413B97"/>
    <w:rsid w:val="00413D33"/>
    <w:rsid w:val="0041439F"/>
    <w:rsid w:val="00416386"/>
    <w:rsid w:val="004336F2"/>
    <w:rsid w:val="004338DB"/>
    <w:rsid w:val="00433E72"/>
    <w:rsid w:val="00436ED3"/>
    <w:rsid w:val="00447ECF"/>
    <w:rsid w:val="004513B8"/>
    <w:rsid w:val="0045169B"/>
    <w:rsid w:val="00452A96"/>
    <w:rsid w:val="00452ED7"/>
    <w:rsid w:val="00453219"/>
    <w:rsid w:val="00455746"/>
    <w:rsid w:val="00460299"/>
    <w:rsid w:val="004635DD"/>
    <w:rsid w:val="00464D6F"/>
    <w:rsid w:val="004721AD"/>
    <w:rsid w:val="004743A7"/>
    <w:rsid w:val="004757C9"/>
    <w:rsid w:val="00477F11"/>
    <w:rsid w:val="00483A75"/>
    <w:rsid w:val="0049314A"/>
    <w:rsid w:val="004A10B8"/>
    <w:rsid w:val="004A2B25"/>
    <w:rsid w:val="004A65AC"/>
    <w:rsid w:val="004A7296"/>
    <w:rsid w:val="004B060C"/>
    <w:rsid w:val="004D2A5F"/>
    <w:rsid w:val="004E1B7B"/>
    <w:rsid w:val="004E3783"/>
    <w:rsid w:val="004E3B10"/>
    <w:rsid w:val="004E45AE"/>
    <w:rsid w:val="004E78F8"/>
    <w:rsid w:val="004E7B7E"/>
    <w:rsid w:val="004E7D53"/>
    <w:rsid w:val="004F0A6E"/>
    <w:rsid w:val="004F117A"/>
    <w:rsid w:val="00500A77"/>
    <w:rsid w:val="00506378"/>
    <w:rsid w:val="005117A9"/>
    <w:rsid w:val="00521463"/>
    <w:rsid w:val="0052180C"/>
    <w:rsid w:val="00522531"/>
    <w:rsid w:val="0052626A"/>
    <w:rsid w:val="0052742E"/>
    <w:rsid w:val="00531AE6"/>
    <w:rsid w:val="00532C74"/>
    <w:rsid w:val="00542732"/>
    <w:rsid w:val="0054313A"/>
    <w:rsid w:val="00547F51"/>
    <w:rsid w:val="00562334"/>
    <w:rsid w:val="00563906"/>
    <w:rsid w:val="0057227C"/>
    <w:rsid w:val="00574836"/>
    <w:rsid w:val="0057622C"/>
    <w:rsid w:val="00581F8C"/>
    <w:rsid w:val="005841BD"/>
    <w:rsid w:val="00585FC1"/>
    <w:rsid w:val="00586C8E"/>
    <w:rsid w:val="00596765"/>
    <w:rsid w:val="00597632"/>
    <w:rsid w:val="005A2662"/>
    <w:rsid w:val="005A6DFD"/>
    <w:rsid w:val="005B1C97"/>
    <w:rsid w:val="005B4906"/>
    <w:rsid w:val="005B5143"/>
    <w:rsid w:val="005B517E"/>
    <w:rsid w:val="005C058F"/>
    <w:rsid w:val="005C210E"/>
    <w:rsid w:val="005C71BA"/>
    <w:rsid w:val="005D0A31"/>
    <w:rsid w:val="005D42B6"/>
    <w:rsid w:val="005D5607"/>
    <w:rsid w:val="005D598F"/>
    <w:rsid w:val="005D64EB"/>
    <w:rsid w:val="005D7E57"/>
    <w:rsid w:val="005E1260"/>
    <w:rsid w:val="005E2C3C"/>
    <w:rsid w:val="005E3F58"/>
    <w:rsid w:val="005E7DCC"/>
    <w:rsid w:val="005F6F46"/>
    <w:rsid w:val="005F7545"/>
    <w:rsid w:val="00602C42"/>
    <w:rsid w:val="00606011"/>
    <w:rsid w:val="00607174"/>
    <w:rsid w:val="0061475E"/>
    <w:rsid w:val="00616115"/>
    <w:rsid w:val="0062179B"/>
    <w:rsid w:val="0062377E"/>
    <w:rsid w:val="00623F3D"/>
    <w:rsid w:val="00625702"/>
    <w:rsid w:val="00625997"/>
    <w:rsid w:val="00625D4B"/>
    <w:rsid w:val="006264EC"/>
    <w:rsid w:val="00627028"/>
    <w:rsid w:val="006270FB"/>
    <w:rsid w:val="006272EE"/>
    <w:rsid w:val="0062789B"/>
    <w:rsid w:val="00627F35"/>
    <w:rsid w:val="006320BE"/>
    <w:rsid w:val="00641465"/>
    <w:rsid w:val="0064233E"/>
    <w:rsid w:val="006459B9"/>
    <w:rsid w:val="0064626B"/>
    <w:rsid w:val="00647B8D"/>
    <w:rsid w:val="00651230"/>
    <w:rsid w:val="006516CE"/>
    <w:rsid w:val="0065277E"/>
    <w:rsid w:val="0065720E"/>
    <w:rsid w:val="00660553"/>
    <w:rsid w:val="0067073D"/>
    <w:rsid w:val="006707A9"/>
    <w:rsid w:val="00673021"/>
    <w:rsid w:val="006738F5"/>
    <w:rsid w:val="00674262"/>
    <w:rsid w:val="00684E89"/>
    <w:rsid w:val="00686D1B"/>
    <w:rsid w:val="00686F70"/>
    <w:rsid w:val="00690BF9"/>
    <w:rsid w:val="00692C1B"/>
    <w:rsid w:val="006A1000"/>
    <w:rsid w:val="006A1BE5"/>
    <w:rsid w:val="006A68F8"/>
    <w:rsid w:val="006B157C"/>
    <w:rsid w:val="006B2CBF"/>
    <w:rsid w:val="006B7D04"/>
    <w:rsid w:val="006C144B"/>
    <w:rsid w:val="006C28A2"/>
    <w:rsid w:val="006C2DAF"/>
    <w:rsid w:val="006C6631"/>
    <w:rsid w:val="006D0280"/>
    <w:rsid w:val="006D12DA"/>
    <w:rsid w:val="006D13C4"/>
    <w:rsid w:val="006D17C7"/>
    <w:rsid w:val="006D3257"/>
    <w:rsid w:val="006D6599"/>
    <w:rsid w:val="006D78A4"/>
    <w:rsid w:val="006F1F76"/>
    <w:rsid w:val="006F47A2"/>
    <w:rsid w:val="006F60FB"/>
    <w:rsid w:val="00711A75"/>
    <w:rsid w:val="00712ED8"/>
    <w:rsid w:val="00713EE6"/>
    <w:rsid w:val="00714E23"/>
    <w:rsid w:val="007159B8"/>
    <w:rsid w:val="00721FD9"/>
    <w:rsid w:val="00722464"/>
    <w:rsid w:val="00723B4A"/>
    <w:rsid w:val="00724BC2"/>
    <w:rsid w:val="007268FC"/>
    <w:rsid w:val="007311B4"/>
    <w:rsid w:val="0074633D"/>
    <w:rsid w:val="007534A7"/>
    <w:rsid w:val="00754D2D"/>
    <w:rsid w:val="00755218"/>
    <w:rsid w:val="00755CF0"/>
    <w:rsid w:val="00756211"/>
    <w:rsid w:val="00760DF7"/>
    <w:rsid w:val="00770A39"/>
    <w:rsid w:val="00770F85"/>
    <w:rsid w:val="007716E0"/>
    <w:rsid w:val="00774C3A"/>
    <w:rsid w:val="00775BBF"/>
    <w:rsid w:val="00783FDC"/>
    <w:rsid w:val="00784ED1"/>
    <w:rsid w:val="00785414"/>
    <w:rsid w:val="00787225"/>
    <w:rsid w:val="00787A57"/>
    <w:rsid w:val="007946CA"/>
    <w:rsid w:val="00796AD0"/>
    <w:rsid w:val="007A1468"/>
    <w:rsid w:val="007A48E4"/>
    <w:rsid w:val="007A4908"/>
    <w:rsid w:val="007B4468"/>
    <w:rsid w:val="007B5E15"/>
    <w:rsid w:val="007B6930"/>
    <w:rsid w:val="007C0642"/>
    <w:rsid w:val="007C6111"/>
    <w:rsid w:val="007C6862"/>
    <w:rsid w:val="007C7AA1"/>
    <w:rsid w:val="007D04EA"/>
    <w:rsid w:val="007D0B78"/>
    <w:rsid w:val="007D1BF5"/>
    <w:rsid w:val="007D1F63"/>
    <w:rsid w:val="007E6129"/>
    <w:rsid w:val="007E7782"/>
    <w:rsid w:val="007E7983"/>
    <w:rsid w:val="007F099C"/>
    <w:rsid w:val="007F1C70"/>
    <w:rsid w:val="007F2B6D"/>
    <w:rsid w:val="007F3BFB"/>
    <w:rsid w:val="007F73F0"/>
    <w:rsid w:val="00802FF2"/>
    <w:rsid w:val="0080338F"/>
    <w:rsid w:val="008123F8"/>
    <w:rsid w:val="00821454"/>
    <w:rsid w:val="00824025"/>
    <w:rsid w:val="00831260"/>
    <w:rsid w:val="008327C0"/>
    <w:rsid w:val="00835E72"/>
    <w:rsid w:val="00842395"/>
    <w:rsid w:val="00842C60"/>
    <w:rsid w:val="00846B79"/>
    <w:rsid w:val="00847462"/>
    <w:rsid w:val="00850CCB"/>
    <w:rsid w:val="00852C9B"/>
    <w:rsid w:val="00853793"/>
    <w:rsid w:val="008549EF"/>
    <w:rsid w:val="00856163"/>
    <w:rsid w:val="00857E99"/>
    <w:rsid w:val="008628CD"/>
    <w:rsid w:val="008648BA"/>
    <w:rsid w:val="00867A45"/>
    <w:rsid w:val="00872372"/>
    <w:rsid w:val="00883E25"/>
    <w:rsid w:val="0088567B"/>
    <w:rsid w:val="0088593E"/>
    <w:rsid w:val="00891BDD"/>
    <w:rsid w:val="008A0C78"/>
    <w:rsid w:val="008A351B"/>
    <w:rsid w:val="008A4443"/>
    <w:rsid w:val="008A680C"/>
    <w:rsid w:val="008B5FA0"/>
    <w:rsid w:val="008B7A96"/>
    <w:rsid w:val="008C2F89"/>
    <w:rsid w:val="008D23CB"/>
    <w:rsid w:val="008D32FC"/>
    <w:rsid w:val="008D5D95"/>
    <w:rsid w:val="008D6A3D"/>
    <w:rsid w:val="008E0106"/>
    <w:rsid w:val="008E3BCE"/>
    <w:rsid w:val="008E3D6B"/>
    <w:rsid w:val="008E4085"/>
    <w:rsid w:val="008E605F"/>
    <w:rsid w:val="008E7172"/>
    <w:rsid w:val="008F0289"/>
    <w:rsid w:val="008F02B5"/>
    <w:rsid w:val="008F1DF0"/>
    <w:rsid w:val="008F1E8C"/>
    <w:rsid w:val="008F263C"/>
    <w:rsid w:val="0090274C"/>
    <w:rsid w:val="00903009"/>
    <w:rsid w:val="00903A4F"/>
    <w:rsid w:val="00903D41"/>
    <w:rsid w:val="0090498F"/>
    <w:rsid w:val="00906061"/>
    <w:rsid w:val="00911433"/>
    <w:rsid w:val="00914385"/>
    <w:rsid w:val="00915367"/>
    <w:rsid w:val="00917ABA"/>
    <w:rsid w:val="009220CE"/>
    <w:rsid w:val="00923CE6"/>
    <w:rsid w:val="00925855"/>
    <w:rsid w:val="009277F3"/>
    <w:rsid w:val="00927E90"/>
    <w:rsid w:val="009345B8"/>
    <w:rsid w:val="00944258"/>
    <w:rsid w:val="0094428B"/>
    <w:rsid w:val="00945E08"/>
    <w:rsid w:val="009603B8"/>
    <w:rsid w:val="00965409"/>
    <w:rsid w:val="0097177A"/>
    <w:rsid w:val="00971D04"/>
    <w:rsid w:val="00982F6D"/>
    <w:rsid w:val="009921BF"/>
    <w:rsid w:val="00993E1B"/>
    <w:rsid w:val="00994520"/>
    <w:rsid w:val="009A0545"/>
    <w:rsid w:val="009A0D8D"/>
    <w:rsid w:val="009A0FDC"/>
    <w:rsid w:val="009A119F"/>
    <w:rsid w:val="009A1342"/>
    <w:rsid w:val="009A35F8"/>
    <w:rsid w:val="009A5F6F"/>
    <w:rsid w:val="009B2653"/>
    <w:rsid w:val="009B2A01"/>
    <w:rsid w:val="009B4F7B"/>
    <w:rsid w:val="009B77A7"/>
    <w:rsid w:val="009D06B1"/>
    <w:rsid w:val="009D1E0C"/>
    <w:rsid w:val="009D29FE"/>
    <w:rsid w:val="009D2B2A"/>
    <w:rsid w:val="009D496B"/>
    <w:rsid w:val="009E1B3D"/>
    <w:rsid w:val="009E3DDB"/>
    <w:rsid w:val="009E5693"/>
    <w:rsid w:val="009E577A"/>
    <w:rsid w:val="009E5D54"/>
    <w:rsid w:val="009E6AE3"/>
    <w:rsid w:val="009E6D92"/>
    <w:rsid w:val="009E78A4"/>
    <w:rsid w:val="009F0A60"/>
    <w:rsid w:val="009F338C"/>
    <w:rsid w:val="009F33C6"/>
    <w:rsid w:val="009F4987"/>
    <w:rsid w:val="009F6F48"/>
    <w:rsid w:val="00A005F3"/>
    <w:rsid w:val="00A06E70"/>
    <w:rsid w:val="00A2204B"/>
    <w:rsid w:val="00A23F63"/>
    <w:rsid w:val="00A24799"/>
    <w:rsid w:val="00A258C0"/>
    <w:rsid w:val="00A34281"/>
    <w:rsid w:val="00A3491A"/>
    <w:rsid w:val="00A35B29"/>
    <w:rsid w:val="00A4178F"/>
    <w:rsid w:val="00A44AE6"/>
    <w:rsid w:val="00A45C80"/>
    <w:rsid w:val="00A4666F"/>
    <w:rsid w:val="00A53D33"/>
    <w:rsid w:val="00A55543"/>
    <w:rsid w:val="00A57071"/>
    <w:rsid w:val="00A57534"/>
    <w:rsid w:val="00A603D3"/>
    <w:rsid w:val="00A63A86"/>
    <w:rsid w:val="00A63B5D"/>
    <w:rsid w:val="00A64377"/>
    <w:rsid w:val="00A643F0"/>
    <w:rsid w:val="00A64531"/>
    <w:rsid w:val="00A64AAF"/>
    <w:rsid w:val="00A775CE"/>
    <w:rsid w:val="00A801BC"/>
    <w:rsid w:val="00A82217"/>
    <w:rsid w:val="00A852A0"/>
    <w:rsid w:val="00A86267"/>
    <w:rsid w:val="00A87175"/>
    <w:rsid w:val="00A914D2"/>
    <w:rsid w:val="00A93C3E"/>
    <w:rsid w:val="00AB112F"/>
    <w:rsid w:val="00AB17EA"/>
    <w:rsid w:val="00AB23C9"/>
    <w:rsid w:val="00AB3D6D"/>
    <w:rsid w:val="00AC163D"/>
    <w:rsid w:val="00AC2195"/>
    <w:rsid w:val="00AC3485"/>
    <w:rsid w:val="00AC4316"/>
    <w:rsid w:val="00AC6050"/>
    <w:rsid w:val="00AC649F"/>
    <w:rsid w:val="00AD2B55"/>
    <w:rsid w:val="00AD37C5"/>
    <w:rsid w:val="00AD45F4"/>
    <w:rsid w:val="00AD5605"/>
    <w:rsid w:val="00AD584E"/>
    <w:rsid w:val="00AE3101"/>
    <w:rsid w:val="00AE693F"/>
    <w:rsid w:val="00AF4A7A"/>
    <w:rsid w:val="00AF5CDC"/>
    <w:rsid w:val="00AF7716"/>
    <w:rsid w:val="00AF792E"/>
    <w:rsid w:val="00B023DC"/>
    <w:rsid w:val="00B03960"/>
    <w:rsid w:val="00B04C71"/>
    <w:rsid w:val="00B05D6F"/>
    <w:rsid w:val="00B07456"/>
    <w:rsid w:val="00B1278E"/>
    <w:rsid w:val="00B1302D"/>
    <w:rsid w:val="00B13C92"/>
    <w:rsid w:val="00B14DFF"/>
    <w:rsid w:val="00B16093"/>
    <w:rsid w:val="00B27105"/>
    <w:rsid w:val="00B30695"/>
    <w:rsid w:val="00B3571A"/>
    <w:rsid w:val="00B4284E"/>
    <w:rsid w:val="00B42C81"/>
    <w:rsid w:val="00B479B3"/>
    <w:rsid w:val="00B51264"/>
    <w:rsid w:val="00B521C2"/>
    <w:rsid w:val="00B52D6B"/>
    <w:rsid w:val="00B54769"/>
    <w:rsid w:val="00B6329B"/>
    <w:rsid w:val="00B83BA7"/>
    <w:rsid w:val="00B84B92"/>
    <w:rsid w:val="00B855A0"/>
    <w:rsid w:val="00B90320"/>
    <w:rsid w:val="00B9379F"/>
    <w:rsid w:val="00BA129C"/>
    <w:rsid w:val="00BA2404"/>
    <w:rsid w:val="00BA2A23"/>
    <w:rsid w:val="00BA3622"/>
    <w:rsid w:val="00BA4EBC"/>
    <w:rsid w:val="00BA6B1C"/>
    <w:rsid w:val="00BA730C"/>
    <w:rsid w:val="00BB1172"/>
    <w:rsid w:val="00BB195E"/>
    <w:rsid w:val="00BB2835"/>
    <w:rsid w:val="00BB2DEF"/>
    <w:rsid w:val="00BB735F"/>
    <w:rsid w:val="00BC0427"/>
    <w:rsid w:val="00BC2DD9"/>
    <w:rsid w:val="00BC4C4E"/>
    <w:rsid w:val="00BC568E"/>
    <w:rsid w:val="00BC56F2"/>
    <w:rsid w:val="00BC6BE8"/>
    <w:rsid w:val="00BD1774"/>
    <w:rsid w:val="00BD1B2D"/>
    <w:rsid w:val="00BE5312"/>
    <w:rsid w:val="00BE573A"/>
    <w:rsid w:val="00BF4E4F"/>
    <w:rsid w:val="00BF5265"/>
    <w:rsid w:val="00BF63C2"/>
    <w:rsid w:val="00BF653B"/>
    <w:rsid w:val="00C025A8"/>
    <w:rsid w:val="00C12745"/>
    <w:rsid w:val="00C14B5A"/>
    <w:rsid w:val="00C27F07"/>
    <w:rsid w:val="00C37320"/>
    <w:rsid w:val="00C47C5B"/>
    <w:rsid w:val="00C51A28"/>
    <w:rsid w:val="00C53C7A"/>
    <w:rsid w:val="00C54D1E"/>
    <w:rsid w:val="00C55BAE"/>
    <w:rsid w:val="00C63036"/>
    <w:rsid w:val="00C737A3"/>
    <w:rsid w:val="00C85CE1"/>
    <w:rsid w:val="00C93B4A"/>
    <w:rsid w:val="00C94630"/>
    <w:rsid w:val="00C94E4A"/>
    <w:rsid w:val="00C96557"/>
    <w:rsid w:val="00CA2947"/>
    <w:rsid w:val="00CB022D"/>
    <w:rsid w:val="00CB60BA"/>
    <w:rsid w:val="00CB787F"/>
    <w:rsid w:val="00CC137D"/>
    <w:rsid w:val="00CC29AA"/>
    <w:rsid w:val="00CC358E"/>
    <w:rsid w:val="00CD1A34"/>
    <w:rsid w:val="00CD2080"/>
    <w:rsid w:val="00CD2DC1"/>
    <w:rsid w:val="00CE11C3"/>
    <w:rsid w:val="00CE2183"/>
    <w:rsid w:val="00CE5829"/>
    <w:rsid w:val="00CF1216"/>
    <w:rsid w:val="00CF73C6"/>
    <w:rsid w:val="00D0104D"/>
    <w:rsid w:val="00D03BCB"/>
    <w:rsid w:val="00D140AE"/>
    <w:rsid w:val="00D15603"/>
    <w:rsid w:val="00D224A6"/>
    <w:rsid w:val="00D23737"/>
    <w:rsid w:val="00D25708"/>
    <w:rsid w:val="00D25B4F"/>
    <w:rsid w:val="00D26B53"/>
    <w:rsid w:val="00D37371"/>
    <w:rsid w:val="00D40440"/>
    <w:rsid w:val="00D40CA8"/>
    <w:rsid w:val="00D41050"/>
    <w:rsid w:val="00D41C6E"/>
    <w:rsid w:val="00D44B5F"/>
    <w:rsid w:val="00D5247D"/>
    <w:rsid w:val="00D5660D"/>
    <w:rsid w:val="00D56C41"/>
    <w:rsid w:val="00D63535"/>
    <w:rsid w:val="00D63975"/>
    <w:rsid w:val="00D63A9D"/>
    <w:rsid w:val="00D65309"/>
    <w:rsid w:val="00D65BE4"/>
    <w:rsid w:val="00D6719D"/>
    <w:rsid w:val="00D71144"/>
    <w:rsid w:val="00D76258"/>
    <w:rsid w:val="00D77C5B"/>
    <w:rsid w:val="00D82C42"/>
    <w:rsid w:val="00D832D1"/>
    <w:rsid w:val="00D83A74"/>
    <w:rsid w:val="00D85D6B"/>
    <w:rsid w:val="00D90C3E"/>
    <w:rsid w:val="00D926C7"/>
    <w:rsid w:val="00D97833"/>
    <w:rsid w:val="00DA3F2C"/>
    <w:rsid w:val="00DB0B2E"/>
    <w:rsid w:val="00DB2A74"/>
    <w:rsid w:val="00DB358E"/>
    <w:rsid w:val="00DB4297"/>
    <w:rsid w:val="00DB577E"/>
    <w:rsid w:val="00DC2395"/>
    <w:rsid w:val="00DC54DA"/>
    <w:rsid w:val="00DD048B"/>
    <w:rsid w:val="00DD5C3D"/>
    <w:rsid w:val="00DD608A"/>
    <w:rsid w:val="00DE4504"/>
    <w:rsid w:val="00DE5001"/>
    <w:rsid w:val="00DF5D95"/>
    <w:rsid w:val="00DF706B"/>
    <w:rsid w:val="00E01EB7"/>
    <w:rsid w:val="00E02162"/>
    <w:rsid w:val="00E0254B"/>
    <w:rsid w:val="00E0585F"/>
    <w:rsid w:val="00E13D48"/>
    <w:rsid w:val="00E15ACF"/>
    <w:rsid w:val="00E17C8F"/>
    <w:rsid w:val="00E323C7"/>
    <w:rsid w:val="00E36D92"/>
    <w:rsid w:val="00E40282"/>
    <w:rsid w:val="00E442A9"/>
    <w:rsid w:val="00E451CC"/>
    <w:rsid w:val="00E51C47"/>
    <w:rsid w:val="00E529A3"/>
    <w:rsid w:val="00E53A3A"/>
    <w:rsid w:val="00E53E1A"/>
    <w:rsid w:val="00E6048C"/>
    <w:rsid w:val="00E61FE6"/>
    <w:rsid w:val="00E71517"/>
    <w:rsid w:val="00E71D52"/>
    <w:rsid w:val="00E83364"/>
    <w:rsid w:val="00E8351A"/>
    <w:rsid w:val="00E8692E"/>
    <w:rsid w:val="00E91593"/>
    <w:rsid w:val="00E94E17"/>
    <w:rsid w:val="00E96D3A"/>
    <w:rsid w:val="00EA03F7"/>
    <w:rsid w:val="00EA1041"/>
    <w:rsid w:val="00EA70A9"/>
    <w:rsid w:val="00EA7F42"/>
    <w:rsid w:val="00EB09F0"/>
    <w:rsid w:val="00EB1DAA"/>
    <w:rsid w:val="00EB737F"/>
    <w:rsid w:val="00EC1DC2"/>
    <w:rsid w:val="00EC60E2"/>
    <w:rsid w:val="00EC64DC"/>
    <w:rsid w:val="00ED0AD7"/>
    <w:rsid w:val="00ED383B"/>
    <w:rsid w:val="00ED40E5"/>
    <w:rsid w:val="00EE1C2C"/>
    <w:rsid w:val="00EE46E5"/>
    <w:rsid w:val="00EE4765"/>
    <w:rsid w:val="00EE7B45"/>
    <w:rsid w:val="00EF0FCE"/>
    <w:rsid w:val="00EF47BF"/>
    <w:rsid w:val="00EF6C64"/>
    <w:rsid w:val="00F03697"/>
    <w:rsid w:val="00F06316"/>
    <w:rsid w:val="00F111E6"/>
    <w:rsid w:val="00F12664"/>
    <w:rsid w:val="00F157DA"/>
    <w:rsid w:val="00F159E9"/>
    <w:rsid w:val="00F16A85"/>
    <w:rsid w:val="00F1746A"/>
    <w:rsid w:val="00F20B43"/>
    <w:rsid w:val="00F238EE"/>
    <w:rsid w:val="00F259B2"/>
    <w:rsid w:val="00F3311D"/>
    <w:rsid w:val="00F359AF"/>
    <w:rsid w:val="00F45861"/>
    <w:rsid w:val="00F458F4"/>
    <w:rsid w:val="00F500E1"/>
    <w:rsid w:val="00F51CDA"/>
    <w:rsid w:val="00F5306F"/>
    <w:rsid w:val="00F54B67"/>
    <w:rsid w:val="00F61ABD"/>
    <w:rsid w:val="00F62BEA"/>
    <w:rsid w:val="00F6631E"/>
    <w:rsid w:val="00F70A80"/>
    <w:rsid w:val="00F71C4B"/>
    <w:rsid w:val="00F7240C"/>
    <w:rsid w:val="00F823BB"/>
    <w:rsid w:val="00F83F2E"/>
    <w:rsid w:val="00F8573E"/>
    <w:rsid w:val="00F85D0C"/>
    <w:rsid w:val="00F87B73"/>
    <w:rsid w:val="00F87CFE"/>
    <w:rsid w:val="00F9065D"/>
    <w:rsid w:val="00F93C60"/>
    <w:rsid w:val="00F94924"/>
    <w:rsid w:val="00F96186"/>
    <w:rsid w:val="00F97B0B"/>
    <w:rsid w:val="00F97E7F"/>
    <w:rsid w:val="00FA02EB"/>
    <w:rsid w:val="00FA1F97"/>
    <w:rsid w:val="00FB02F0"/>
    <w:rsid w:val="00FB302F"/>
    <w:rsid w:val="00FB395D"/>
    <w:rsid w:val="00FB4A51"/>
    <w:rsid w:val="00FC003E"/>
    <w:rsid w:val="00FC08BF"/>
    <w:rsid w:val="00FD41D2"/>
    <w:rsid w:val="00FE003F"/>
    <w:rsid w:val="00FE6067"/>
    <w:rsid w:val="00FE79EF"/>
    <w:rsid w:val="00FF5982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0EA74"/>
  <w15:docId w15:val="{1787D5C2-4CC4-4333-AB54-7DFF1EB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7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2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37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C8"/>
  </w:style>
  <w:style w:type="paragraph" w:styleId="Footer">
    <w:name w:val="footer"/>
    <w:basedOn w:val="Normal"/>
    <w:link w:val="FooterChar"/>
    <w:uiPriority w:val="99"/>
    <w:unhideWhenUsed/>
    <w:rsid w:val="0001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C8"/>
  </w:style>
  <w:style w:type="character" w:styleId="UnresolvedMention">
    <w:name w:val="Unresolved Mention"/>
    <w:basedOn w:val="DefaultParagraphFont"/>
    <w:uiPriority w:val="99"/>
    <w:semiHidden/>
    <w:unhideWhenUsed/>
    <w:rsid w:val="000F79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own@decoarchitec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n.reed@bereaky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rown@decoarchitect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ian.reed@bereak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</dc:creator>
  <cp:lastModifiedBy>Brian Reed</cp:lastModifiedBy>
  <cp:revision>2</cp:revision>
  <cp:lastPrinted>2025-08-18T15:49:00Z</cp:lastPrinted>
  <dcterms:created xsi:type="dcterms:W3CDTF">2025-08-28T12:11:00Z</dcterms:created>
  <dcterms:modified xsi:type="dcterms:W3CDTF">2025-08-28T12:11:00Z</dcterms:modified>
</cp:coreProperties>
</file>